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commentRangeStart w:id="0"/>
      <w:r>
        <w:rPr>
          <w:rFonts w:hint="eastAsia" w:ascii="黑体" w:hAnsi="黑体" w:eastAsia="黑体"/>
          <w:sz w:val="32"/>
          <w:szCs w:val="32"/>
          <w:lang w:val="en-US" w:eastAsia="zh-CN"/>
        </w:rPr>
        <w:t>人保</w:t>
      </w:r>
      <w:r>
        <w:rPr>
          <w:rFonts w:hint="eastAsia" w:ascii="仿宋_GB2312" w:hAnsi="仿宋_GB2312" w:eastAsia="仿宋_GB2312" w:cs="仿宋_GB2312"/>
          <w:b w:val="0"/>
          <w:bCs w:val="0"/>
          <w:kern w:val="0"/>
          <w:sz w:val="30"/>
          <w:szCs w:val="30"/>
          <w:lang w:val="en-US" w:eastAsia="zh-CN" w:bidi="ar"/>
        </w:rPr>
        <w:t>×××</w:t>
      </w:r>
      <w:r>
        <w:rPr>
          <w:rFonts w:hint="eastAsia" w:ascii="黑体" w:hAnsi="黑体" w:eastAsia="黑体"/>
          <w:sz w:val="32"/>
          <w:szCs w:val="32"/>
          <w:lang w:val="en-US" w:eastAsia="zh-CN"/>
        </w:rPr>
        <w:t>项目供应商报名申请表</w:t>
      </w:r>
      <w:commentRangeEnd w:id="0"/>
      <w:r>
        <w:commentReference w:id="0"/>
      </w:r>
    </w:p>
    <w:tbl>
      <w:tblPr>
        <w:tblStyle w:val="4"/>
        <w:tblW w:w="4999" w:type="pct"/>
        <w:jc w:val="center"/>
        <w:tblLayout w:type="autofit"/>
        <w:tblCellMar>
          <w:top w:w="0" w:type="dxa"/>
          <w:left w:w="108" w:type="dxa"/>
          <w:bottom w:w="0" w:type="dxa"/>
          <w:right w:w="108" w:type="dxa"/>
        </w:tblCellMar>
      </w:tblPr>
      <w:tblGrid>
        <w:gridCol w:w="1936"/>
        <w:gridCol w:w="6584"/>
      </w:tblGrid>
      <w:tr>
        <w:tblPrEx>
          <w:tblCellMar>
            <w:top w:w="0" w:type="dxa"/>
            <w:left w:w="108" w:type="dxa"/>
            <w:bottom w:w="0" w:type="dxa"/>
            <w:right w:w="108" w:type="dxa"/>
          </w:tblCellMar>
        </w:tblPrEx>
        <w:trPr>
          <w:trHeight w:val="590" w:hRule="atLeast"/>
          <w:jc w:val="center"/>
        </w:trPr>
        <w:tc>
          <w:tcPr>
            <w:tcW w:w="113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人保×××项目</w:t>
            </w:r>
          </w:p>
        </w:tc>
      </w:tr>
      <w:tr>
        <w:tblPrEx>
          <w:tblCellMar>
            <w:top w:w="0" w:type="dxa"/>
            <w:left w:w="108" w:type="dxa"/>
            <w:bottom w:w="0" w:type="dxa"/>
            <w:right w:w="108" w:type="dxa"/>
          </w:tblCellMar>
        </w:tblPrEx>
        <w:trPr>
          <w:trHeight w:val="117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76B57D96">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6FC0059F">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6B57D96" w15:done="0"/>
  <w15:commentEx w15:paraId="6FC0059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000000"/>
    <w:rsid w:val="17817B12"/>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丶TanX</cp:lastModifiedBy>
  <dcterms:modified xsi:type="dcterms:W3CDTF">2026-07-03T02:24:59Z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377A4DFAC60F45AFA799D95CBA0D770C_12</vt:lpwstr>
  </property>
</Properties>
</file>